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2D73EE" w:rsidRDefault="002D73EE" w:rsidP="002D73EE">
      <w:pPr>
        <w:pStyle w:val="a6"/>
        <w:tabs>
          <w:tab w:val="center" w:pos="4677"/>
          <w:tab w:val="left" w:pos="739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7651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C11" w:rsidRPr="006C2813" w:rsidRDefault="002D73EE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Распоряжение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A95775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95775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FE7881" w:rsidRPr="00A95775" w:rsidRDefault="00D26BB2" w:rsidP="00DE7651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775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A95775">
        <w:rPr>
          <w:rFonts w:ascii="Times New Roman" w:hAnsi="Times New Roman" w:cs="Times New Roman"/>
          <w:sz w:val="28"/>
          <w:szCs w:val="28"/>
        </w:rPr>
        <w:br/>
      </w:r>
      <w:r w:rsidRPr="00A95775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A95775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A95775">
        <w:rPr>
          <w:rFonts w:ascii="Times New Roman" w:hAnsi="Times New Roman" w:cs="Times New Roman"/>
          <w:sz w:val="28"/>
          <w:szCs w:val="28"/>
        </w:rPr>
        <w:t>,</w:t>
      </w:r>
      <w:r w:rsidR="00DE7651" w:rsidRPr="00A95775">
        <w:rPr>
          <w:rFonts w:ascii="Times New Roman" w:hAnsi="Times New Roman" w:cs="Times New Roman"/>
          <w:sz w:val="28"/>
          <w:szCs w:val="28"/>
        </w:rPr>
        <w:t xml:space="preserve"> Федеральным законом от 30.12.2020 №518-ФЗ</w:t>
      </w:r>
      <w:r w:rsidRPr="00A95775">
        <w:rPr>
          <w:rFonts w:ascii="Times New Roman" w:hAnsi="Times New Roman" w:cs="Times New Roman"/>
          <w:sz w:val="28"/>
          <w:szCs w:val="28"/>
        </w:rPr>
        <w:t xml:space="preserve"> </w:t>
      </w:r>
      <w:r w:rsidR="00DE7651" w:rsidRPr="00A95775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Федерации»,учитывая, что в</w:t>
      </w:r>
      <w:r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3C3EE4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55:15:050401:5</w:t>
      </w:r>
      <w:r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3EE4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13</w:t>
      </w:r>
      <w:r w:rsidR="001B76D8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  </w:t>
      </w:r>
      <w:r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3EE4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д. Лебяжье</w:t>
      </w:r>
      <w:r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3C3EE4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Шабанов Николай Александрович</w:t>
      </w:r>
      <w:r w:rsidR="006D5A58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93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ХХ.ХХ.ХХХХ </w:t>
      </w:r>
      <w:r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38A0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38A0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Липецк,</w:t>
      </w:r>
      <w:r w:rsidR="00A95775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</w:t>
      </w:r>
      <w:r w:rsidR="006D5A58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гражданина РФ серия </w:t>
      </w:r>
      <w:r w:rsidR="00093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ХХХХ </w:t>
      </w:r>
      <w:r w:rsidR="006D5A58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93CC6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3C3EE4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2 ОТДЕЛЕНИЕ ПО ВОПРОСАМ МИГРАЦИИ НА ТЕРРИТОРИИ ЛЕНИНСКОГО АО ГОМСКА ОТДЕЛА ПО ВОПРОСАМ МИГРАЦИИ УМВД</w:t>
      </w:r>
      <w:r w:rsidR="000F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ПО ГОРОДУ</w:t>
      </w:r>
      <w:r w:rsidR="003C3EE4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ОМСКУ </w:t>
      </w:r>
      <w:r w:rsidR="00093CC6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1B76D8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093CC6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bookmarkStart w:id="0" w:name="_GoBack"/>
      <w:bookmarkEnd w:id="0"/>
      <w:r w:rsidR="000F1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,адрес регистрации </w:t>
      </w:r>
      <w:r w:rsidR="00886C69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по месту жительства:</w:t>
      </w:r>
      <w:r w:rsidR="00A95775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C69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A95775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C69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Омск,</w:t>
      </w:r>
      <w:r w:rsidR="00A95775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C69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ул.</w:t>
      </w:r>
      <w:r w:rsidR="00A95775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86C69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5775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C69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86C69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="00A95775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Маркелова</w:t>
      </w:r>
      <w:r w:rsidR="00886C69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д.3</w:t>
      </w:r>
      <w:r w:rsidR="00A95775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93 кв.62</w:t>
      </w:r>
    </w:p>
    <w:p w:rsidR="00A81B49" w:rsidRPr="00A95775" w:rsidRDefault="00A95775" w:rsidP="00A95775">
      <w:pPr>
        <w:tabs>
          <w:tab w:val="left" w:pos="0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81B49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A81B49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3EE4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Шабанова Николая Александровича</w:t>
      </w:r>
      <w:r w:rsidR="001F1629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B49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="00A81B49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</w:t>
      </w:r>
      <w:r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DC0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="00A81B49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="00A81B49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C3EE4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A43D5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3C3EE4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36754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9255E" w:rsidRPr="00A95775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5775">
        <w:rPr>
          <w:rFonts w:ascii="Times New Roman" w:hAnsi="Times New Roman"/>
          <w:color w:val="000000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A95775" w:rsidRPr="00A95775">
        <w:rPr>
          <w:rFonts w:ascii="Times New Roman" w:hAnsi="Times New Roman"/>
          <w:color w:val="000000"/>
          <w:sz w:val="28"/>
          <w:szCs w:val="28"/>
        </w:rPr>
        <w:t xml:space="preserve">распоряжения </w:t>
      </w:r>
      <w:r w:rsidRPr="00A95775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3C3EE4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55:15:0504</w:t>
      </w:r>
      <w:r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01:</w:t>
      </w:r>
      <w:r w:rsidR="003C3EE4" w:rsidRPr="00A957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9577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Pr="00A95775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5775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A95775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93CC6"/>
    <w:rsid w:val="000C10A5"/>
    <w:rsid w:val="000D286C"/>
    <w:rsid w:val="000F16A2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443DA"/>
    <w:rsid w:val="00265FF6"/>
    <w:rsid w:val="002D73EE"/>
    <w:rsid w:val="0031380F"/>
    <w:rsid w:val="003B7805"/>
    <w:rsid w:val="003C3EE4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94E3E"/>
    <w:rsid w:val="006C2813"/>
    <w:rsid w:val="006D5A58"/>
    <w:rsid w:val="006D6EEC"/>
    <w:rsid w:val="006F0B7F"/>
    <w:rsid w:val="00746426"/>
    <w:rsid w:val="0075293C"/>
    <w:rsid w:val="0078240D"/>
    <w:rsid w:val="00823278"/>
    <w:rsid w:val="0085517A"/>
    <w:rsid w:val="00886C69"/>
    <w:rsid w:val="008938A0"/>
    <w:rsid w:val="008F46A7"/>
    <w:rsid w:val="009605D4"/>
    <w:rsid w:val="00A05060"/>
    <w:rsid w:val="00A4308A"/>
    <w:rsid w:val="00A43930"/>
    <w:rsid w:val="00A52DC0"/>
    <w:rsid w:val="00A64723"/>
    <w:rsid w:val="00A81B49"/>
    <w:rsid w:val="00A95775"/>
    <w:rsid w:val="00AC10F1"/>
    <w:rsid w:val="00AC2613"/>
    <w:rsid w:val="00B217E3"/>
    <w:rsid w:val="00B31444"/>
    <w:rsid w:val="00B52A2B"/>
    <w:rsid w:val="00BB1A6B"/>
    <w:rsid w:val="00C20E2E"/>
    <w:rsid w:val="00C3564F"/>
    <w:rsid w:val="00C72377"/>
    <w:rsid w:val="00CA3C67"/>
    <w:rsid w:val="00CA6456"/>
    <w:rsid w:val="00D23CB2"/>
    <w:rsid w:val="00D26BB2"/>
    <w:rsid w:val="00DE7007"/>
    <w:rsid w:val="00DE7651"/>
    <w:rsid w:val="00DF2165"/>
    <w:rsid w:val="00E628E9"/>
    <w:rsid w:val="00E92AE4"/>
    <w:rsid w:val="00F24B77"/>
    <w:rsid w:val="00F9060F"/>
    <w:rsid w:val="00F92A9D"/>
    <w:rsid w:val="00FA5B3A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85C3"/>
  <w15:docId w15:val="{175E2905-7EA1-4557-9469-47EE24DC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69415-6474-4A52-8F7A-8B573438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30</cp:revision>
  <dcterms:created xsi:type="dcterms:W3CDTF">2024-08-06T06:20:00Z</dcterms:created>
  <dcterms:modified xsi:type="dcterms:W3CDTF">2024-11-20T06:38:00Z</dcterms:modified>
</cp:coreProperties>
</file>