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AF" w:rsidRPr="00116E1D" w:rsidRDefault="00116E1D" w:rsidP="00116E1D">
      <w:pPr>
        <w:tabs>
          <w:tab w:val="center" w:pos="4677"/>
          <w:tab w:val="left" w:pos="64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0344AF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0344AF" w:rsidRPr="00D926D8" w:rsidRDefault="000344AF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0344AF" w:rsidRPr="00D926D8" w:rsidRDefault="000344AF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0344AF" w:rsidRPr="00D926D8" w:rsidRDefault="000344A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D926D8" w:rsidRDefault="000344A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0344AF" w:rsidRPr="00D926D8" w:rsidRDefault="000344A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0344AF" w:rsidRPr="00D926D8" w:rsidRDefault="000344A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0344AF" w:rsidRPr="00601620" w:rsidRDefault="000344A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1620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60162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Князево, ул. Советская, д. 24, кв. 1</w:t>
      </w:r>
    </w:p>
    <w:p w:rsidR="000344AF" w:rsidRPr="00601620" w:rsidRDefault="000344A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116E1D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16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601620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</w:t>
      </w:r>
      <w:r w:rsidR="00116E1D">
        <w:rPr>
          <w:rFonts w:ascii="Times New Roman" w:eastAsia="Times New Roman" w:hAnsi="Times New Roman" w:cs="Times New Roman"/>
          <w:sz w:val="28"/>
          <w:szCs w:val="28"/>
        </w:rPr>
        <w:t>ные акты Российской Федерации» учитывая, что в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55:15:050101:156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700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Князево, ул. Советская, д. 24, кв. 1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Зенков Сергей Александрович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9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60162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Князево</w:t>
      </w:r>
      <w:r w:rsidRPr="00601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29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9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60162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УФМС РОССИИ ПО ОМСКОЙ ОБЛ В НАЗЫВАЕВСКОМ РНЕ </w:t>
      </w:r>
      <w:r w:rsidR="0029757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9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9757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Князево, ул. Октябрьская, д. 63, кв. 2</w:t>
      </w:r>
      <w:r w:rsidRPr="006016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44AF" w:rsidRPr="00601620" w:rsidRDefault="00116E1D" w:rsidP="00116E1D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Зенкова Сергея Александровича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вышеуказанный 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земельный участок подтверждается свидетельством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15.05.1992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168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0344AF" w:rsidRPr="0060162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="000344AF"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0344AF" w:rsidRPr="00601620" w:rsidRDefault="000344A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16E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распоряжения </w:t>
      </w:r>
      <w:r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60162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55:15:050101:156</w:t>
      </w:r>
      <w:r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344AF" w:rsidRPr="00601620" w:rsidRDefault="000344A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01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344AF" w:rsidRPr="00601620" w:rsidRDefault="000344AF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20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62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60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60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601620">
        <w:rPr>
          <w:rFonts w:ascii="Times New Roman" w:eastAsia="Times New Roman" w:hAnsi="Times New Roman" w:cs="Times New Roman"/>
          <w:sz w:val="28"/>
          <w:szCs w:val="28"/>
        </w:rPr>
        <w:tab/>
      </w:r>
      <w:r w:rsidRPr="006016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4AF" w:rsidRPr="00601620" w:rsidRDefault="000344AF" w:rsidP="00CE44EB">
      <w:pPr>
        <w:rPr>
          <w:sz w:val="28"/>
          <w:szCs w:val="28"/>
        </w:rPr>
        <w:sectPr w:rsidR="000344AF" w:rsidRPr="00601620" w:rsidSect="000344AF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344AF" w:rsidRPr="00601620" w:rsidRDefault="000344AF" w:rsidP="00CE44EB">
      <w:pPr>
        <w:rPr>
          <w:sz w:val="28"/>
          <w:szCs w:val="28"/>
        </w:rPr>
      </w:pPr>
    </w:p>
    <w:sectPr w:rsidR="000344AF" w:rsidRPr="00601620" w:rsidSect="00034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344AF"/>
    <w:rsid w:val="000F7E24"/>
    <w:rsid w:val="00116E1D"/>
    <w:rsid w:val="0029757A"/>
    <w:rsid w:val="0056251B"/>
    <w:rsid w:val="00597A83"/>
    <w:rsid w:val="005E530E"/>
    <w:rsid w:val="00601620"/>
    <w:rsid w:val="00616DB5"/>
    <w:rsid w:val="00653B63"/>
    <w:rsid w:val="00694A29"/>
    <w:rsid w:val="00C01312"/>
    <w:rsid w:val="00C16CB8"/>
    <w:rsid w:val="00CE2CC9"/>
    <w:rsid w:val="00CE44EB"/>
    <w:rsid w:val="00D926D8"/>
    <w:rsid w:val="00E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EF24"/>
  <w15:docId w15:val="{D7B993CA-3443-4494-A25E-B6C54696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D7798-634B-42B8-996D-0371D679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2024-08-20T10:11:00Z</dcterms:created>
  <dcterms:modified xsi:type="dcterms:W3CDTF">2024-10-18T06:16:00Z</dcterms:modified>
</cp:coreProperties>
</file>